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5F" w:rsidRDefault="00B2525F" w:rsidP="00B2525F">
      <w:pPr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B2525F" w:rsidRPr="009C1A7A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SELECCIÓN DE PERSONAL SANITARIO: </w:t>
      </w:r>
    </w:p>
    <w:p w:rsidR="00B2525F" w:rsidRPr="009C1A7A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MEDICOS DE FAMILIA</w:t>
      </w:r>
    </w:p>
    <w:p w:rsidR="00B2525F" w:rsidRPr="009C1A7A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B2525F" w:rsidRPr="00AF32D2" w:rsidRDefault="00B2525F" w:rsidP="00B2525F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bookmarkStart w:id="0" w:name="_Hlk279316"/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AF32D2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Ayudas de hasta 50.000 euros para tu plaza de médico de familia </w:t>
      </w:r>
    </w:p>
    <w:p w:rsidR="00B2525F" w:rsidRPr="00C41837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Exención fiscal de hasta 8 años de duración 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Contrato de ingresos mínimos de 6.900 euros mensuales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Ayuda al alojamiento 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Tutoría previa para afianzar tu plaza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Theme="minorHAnsi" w:hAnsiTheme="minorHAnsi" w:cs="Arial"/>
          <w:sz w:val="24"/>
          <w:szCs w:val="24"/>
          <w:lang w:val="es-ES"/>
        </w:rPr>
        <w:t>Hablar francés no es condición indispensable para participar en las entrevistas. Si e</w:t>
      </w:r>
      <w:r w:rsidR="009D319F">
        <w:rPr>
          <w:rFonts w:asciiTheme="minorHAnsi" w:hAnsiTheme="minorHAnsi" w:cs="Arial"/>
          <w:sz w:val="24"/>
          <w:szCs w:val="24"/>
          <w:lang w:val="es-ES"/>
        </w:rPr>
        <w:t>re</w:t>
      </w:r>
      <w:r>
        <w:rPr>
          <w:rFonts w:asciiTheme="minorHAnsi" w:hAnsiTheme="minorHAnsi" w:cs="Arial"/>
          <w:sz w:val="24"/>
          <w:szCs w:val="24"/>
          <w:lang w:val="es-ES"/>
        </w:rPr>
        <w:t>s contratado</w:t>
      </w:r>
      <w:r w:rsidR="009D319F">
        <w:rPr>
          <w:rFonts w:asciiTheme="minorHAnsi" w:hAnsiTheme="minorHAnsi" w:cs="Arial"/>
          <w:sz w:val="24"/>
          <w:szCs w:val="24"/>
          <w:lang w:val="es-ES"/>
        </w:rPr>
        <w:t>/a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deberá comprometerse a estudiarlo antes de su llegada a Francia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B2525F" w:rsidRPr="009450E5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B2525F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B2525F" w:rsidRPr="00C41837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PERSONAL INTEGRAL PARA TRABAJAR EN  FRANCIA</w:t>
      </w:r>
    </w:p>
    <w:p w:rsidR="00B2525F" w:rsidRPr="009C1A7A" w:rsidRDefault="00B2525F" w:rsidP="00B2525F">
      <w:pPr>
        <w:spacing w:after="200" w:line="276" w:lineRule="auto"/>
        <w:ind w:left="284" w:right="74"/>
        <w:contextualSpacing/>
        <w:rPr>
          <w:rFonts w:ascii="Calibri" w:eastAsia="Batang" w:hAnsi="Calibri"/>
          <w:sz w:val="22"/>
          <w:szCs w:val="22"/>
          <w:lang w:val="es-ES_tradnl" w:eastAsia="en-IE"/>
        </w:rPr>
      </w:pP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Ofertas en Francia a lo largo de todo el año.</w:t>
      </w:r>
    </w:p>
    <w:p w:rsidR="00B2525F" w:rsidRPr="009C1A7A" w:rsidRDefault="009D319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Ayuda en la g</w:t>
      </w:r>
      <w:r w:rsidR="00B2525F"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trabajar.</w:t>
      </w:r>
    </w:p>
    <w:p w:rsidR="00B2525F" w:rsidRPr="009450E5" w:rsidRDefault="00B2525F" w:rsidP="00B2525F">
      <w:pPr>
        <w:spacing w:after="200" w:line="276" w:lineRule="auto"/>
        <w:ind w:left="993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 Más de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650 contrataciones nos avalan.</w:t>
      </w:r>
    </w:p>
    <w:p w:rsidR="00B2525F" w:rsidRPr="009C1A7A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B2525F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B2525F" w:rsidRPr="009450E5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B2525F" w:rsidRPr="00AD424A" w:rsidRDefault="005B1D77" w:rsidP="00B2525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8" w:history="1">
        <w:r w:rsidR="00B2525F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B2525F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B2525F" w:rsidRPr="00AD424A" w:rsidRDefault="00B2525F" w:rsidP="00B2525F">
      <w:pPr>
        <w:rPr>
          <w:rFonts w:asciiTheme="minorHAnsi" w:hAnsiTheme="minorHAnsi" w:cs="Arial"/>
          <w:szCs w:val="28"/>
          <w:lang w:val="ro-RO"/>
        </w:rPr>
      </w:pP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Magali BRAZ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B2525F" w:rsidRDefault="005B1D77" w:rsidP="00B2525F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9" w:history="1">
        <w:r w:rsidR="00B2525F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B2525F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9E6FAE" w:rsidRPr="00AD424A" w:rsidRDefault="009E6FAE" w:rsidP="00B2525F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81915</wp:posOffset>
            </wp:positionV>
            <wp:extent cx="295275" cy="190500"/>
            <wp:effectExtent l="0" t="0" r="9525" b="0"/>
            <wp:wrapNone/>
            <wp:docPr id="6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25F" w:rsidRPr="009450E5" w:rsidRDefault="009E6FAE" w:rsidP="00B2525F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>O</w:t>
      </w:r>
      <w:r w:rsidR="00B2525F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en el número </w:t>
      </w:r>
      <w:r w:rsidRPr="009E6FAE">
        <w:rPr>
          <w:rFonts w:asciiTheme="minorHAnsi" w:hAnsiTheme="minorHAnsi"/>
          <w:b/>
          <w:noProof/>
          <w:color w:val="1E66A2"/>
          <w:lang w:val="es-ES" w:eastAsia="pt-PT"/>
        </w:rPr>
        <w:t>+34 691 328 071</w:t>
      </w:r>
    </w:p>
    <w:bookmarkEnd w:id="0"/>
    <w:p w:rsidR="00B2525F" w:rsidRDefault="00C201D5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F778ECC" wp14:editId="58AE186D">
            <wp:simplePos x="0" y="0"/>
            <wp:positionH relativeFrom="margin">
              <wp:posOffset>2856230</wp:posOffset>
            </wp:positionH>
            <wp:positionV relativeFrom="paragraph">
              <wp:posOffset>342900</wp:posOffset>
            </wp:positionV>
            <wp:extent cx="581025" cy="306400"/>
            <wp:effectExtent l="0" t="0" r="0" b="0"/>
            <wp:wrapNone/>
            <wp:docPr id="1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5F">
        <w:rPr>
          <w:rFonts w:asciiTheme="minorHAnsi" w:hAnsiTheme="minorHAnsi" w:cs="Arial"/>
          <w:b/>
          <w:color w:val="1E66A2"/>
          <w:sz w:val="24"/>
          <w:szCs w:val="24"/>
          <w:lang w:val="es-ES"/>
        </w:rPr>
        <w:br w:type="page"/>
      </w: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</w:p>
    <w:p w:rsidR="00374637" w:rsidRPr="00374637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374637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</w:t>
      </w:r>
    </w:p>
    <w:p w:rsidR="00374637" w:rsidRPr="00374637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EA2D4E" w:rsidRPr="00374637" w:rsidRDefault="00EF25EC" w:rsidP="00374637">
      <w:pPr>
        <w:jc w:val="center"/>
        <w:rPr>
          <w:rFonts w:ascii="Calibri" w:hAnsi="Calibri" w:cs="Calibri"/>
          <w:b/>
          <w:color w:val="0000FF"/>
          <w:szCs w:val="28"/>
          <w:lang w:val="es-ES_tradnl"/>
        </w:rPr>
      </w:pPr>
      <w:bookmarkStart w:id="1" w:name="_Hlk274771"/>
      <w:r w:rsidRPr="00EE5129">
        <w:rPr>
          <w:rFonts w:ascii="Calibri" w:hAnsi="Calibri" w:cs="Calibri"/>
          <w:b/>
          <w:color w:val="0000FF"/>
          <w:szCs w:val="28"/>
          <w:lang w:val="es-ES_tradnl"/>
        </w:rPr>
        <w:t>PSIQUIATRAS</w:t>
      </w:r>
      <w:r w:rsidRPr="00374637">
        <w:rPr>
          <w:rFonts w:ascii="Calibri" w:hAnsi="Calibri" w:cs="Calibri"/>
          <w:b/>
          <w:color w:val="0000FF"/>
          <w:szCs w:val="28"/>
          <w:lang w:val="es-ES_tradnl"/>
        </w:rPr>
        <w:t xml:space="preserve"> PARA HOSPITAL PÚBLICO UNIVERSITARIO FRANCÉS</w:t>
      </w:r>
      <w:r w:rsidR="006B5566" w:rsidRPr="00374637">
        <w:rPr>
          <w:rFonts w:ascii="Calibri" w:hAnsi="Calibri" w:cs="Calibri"/>
          <w:b/>
          <w:color w:val="0000FF"/>
          <w:szCs w:val="28"/>
          <w:lang w:val="es-ES_tradnl"/>
        </w:rPr>
        <w:t xml:space="preserve"> SITO A 1h30 DE PARIS</w:t>
      </w:r>
      <w:bookmarkEnd w:id="1"/>
      <w:r w:rsidRPr="00374637">
        <w:rPr>
          <w:rFonts w:ascii="Calibri" w:hAnsi="Calibri" w:cs="Calibri"/>
          <w:b/>
          <w:color w:val="0000FF"/>
          <w:szCs w:val="28"/>
          <w:lang w:val="es-ES_tradnl"/>
        </w:rPr>
        <w:t>, EN NÚCLEO URBANO DE 300.000 HABITANTES</w:t>
      </w:r>
    </w:p>
    <w:p w:rsidR="00EF25EC" w:rsidRPr="00C75DD5" w:rsidRDefault="00EF25EC" w:rsidP="00EF25EC">
      <w:pPr>
        <w:jc w:val="center"/>
        <w:rPr>
          <w:rFonts w:asciiTheme="minorHAnsi" w:hAnsiTheme="minorHAnsi" w:cs="Arial"/>
          <w:b/>
          <w:bCs/>
          <w:i/>
          <w:iCs/>
          <w:color w:val="1E66A2"/>
          <w:szCs w:val="28"/>
          <w:lang w:val="es-ES_tradnl"/>
        </w:rPr>
      </w:pPr>
    </w:p>
    <w:p w:rsidR="00374637" w:rsidRPr="00AF32D2" w:rsidRDefault="00374637" w:rsidP="00374637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AF32D2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Integra un equipo de trabajo dinámico en un gran hospital psiquiátrico de referencia, a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una hora de Paris, en ciudad con un núcleo urbano de 300.000 habitantes</w:t>
      </w:r>
    </w:p>
    <w:p w:rsidR="00374637" w:rsidRP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374637" w:rsidRPr="009C1A7A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374637" w:rsidRP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374637" w:rsidRDefault="00374637" w:rsidP="0037463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374637" w:rsidRPr="00F33C26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374637" w:rsidRPr="009C1A7A" w:rsidRDefault="00374637" w:rsidP="00374637">
      <w:pPr>
        <w:spacing w:after="200" w:line="276" w:lineRule="auto"/>
        <w:ind w:left="284" w:right="74"/>
        <w:contextualSpacing/>
        <w:rPr>
          <w:rFonts w:ascii="Calibri" w:eastAsia="Batang" w:hAnsi="Calibri"/>
          <w:sz w:val="22"/>
          <w:szCs w:val="22"/>
          <w:lang w:val="es-ES_tradnl" w:eastAsia="en-IE"/>
        </w:rPr>
      </w:pPr>
    </w:p>
    <w:p w:rsidR="00374637" w:rsidRPr="009C1A7A" w:rsidRDefault="00374637" w:rsidP="009450E5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374637" w:rsidRPr="009C1A7A" w:rsidRDefault="00374637" w:rsidP="009450E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374637" w:rsidRPr="009450E5" w:rsidRDefault="009450E5" w:rsidP="009450E5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="00B2525F"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="00374637" w:rsidRPr="009450E5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trabajar.</w:t>
      </w:r>
    </w:p>
    <w:p w:rsidR="00374637" w:rsidRPr="009C1A7A" w:rsidRDefault="00374637" w:rsidP="009450E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374637" w:rsidRPr="009C1A7A" w:rsidRDefault="00374637" w:rsidP="0037463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9E00CC" w:rsidRDefault="009E00CC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9E00CC" w:rsidRPr="009450E5" w:rsidRDefault="00B2525F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</w:t>
      </w:r>
      <w:r w:rsidR="009E00CC" w:rsidRPr="00374637">
        <w:rPr>
          <w:rFonts w:ascii="Calibri" w:hAnsi="Calibri" w:cs="Calibri"/>
          <w:sz w:val="22"/>
          <w:szCs w:val="22"/>
          <w:lang w:val="ro-RO"/>
        </w:rPr>
        <w:t>.</w:t>
      </w:r>
    </w:p>
    <w:p w:rsidR="009E00CC" w:rsidRPr="00AD424A" w:rsidRDefault="005B1D77" w:rsidP="009E00CC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2" w:history="1">
        <w:r w:rsidR="009E00CC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9E00CC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9E00CC" w:rsidRPr="00AD424A" w:rsidRDefault="009E00CC" w:rsidP="009E00CC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:rsidR="00EF25EC" w:rsidRPr="00AD424A" w:rsidRDefault="00EF25EC" w:rsidP="00EF25EC">
      <w:pPr>
        <w:rPr>
          <w:rFonts w:asciiTheme="minorHAnsi" w:hAnsiTheme="minorHAnsi" w:cs="Arial"/>
          <w:sz w:val="4"/>
          <w:szCs w:val="4"/>
          <w:lang w:val="ro-RO"/>
        </w:rPr>
      </w:pPr>
    </w:p>
    <w:p w:rsidR="00967C2D" w:rsidRPr="00AD424A" w:rsidRDefault="006B5566" w:rsidP="006B5566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>Interesados</w:t>
      </w:r>
      <w:r w:rsidR="00EF25EC" w:rsidRPr="00AD424A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F25EC"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="00EF25EC"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 xml:space="preserve"> o María José GARCIA-LAGO</w:t>
      </w:r>
      <w:r w:rsidR="00EF25EC"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>enviando CURRICULUM VITAE a</w:t>
      </w:r>
      <w:r w:rsidR="00967C2D"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>: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 </w:t>
      </w:r>
    </w:p>
    <w:p w:rsidR="00374637" w:rsidRPr="00AD424A" w:rsidRDefault="00374637" w:rsidP="006B5566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374637" w:rsidRDefault="005B1D77" w:rsidP="00DD4AA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3" w:history="1">
        <w:r w:rsidR="00DD4AA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DD4AA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9E6FAE" w:rsidRPr="00AD424A" w:rsidRDefault="009E6FAE" w:rsidP="00DD4AA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95250</wp:posOffset>
            </wp:positionV>
            <wp:extent cx="295275" cy="190500"/>
            <wp:effectExtent l="0" t="0" r="9525" b="0"/>
            <wp:wrapNone/>
            <wp:docPr id="5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5EC" w:rsidRPr="00552C27" w:rsidRDefault="009E6FAE" w:rsidP="00552C2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>O</w:t>
      </w:r>
      <w:r w:rsidR="00374637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="006B5566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en el número </w:t>
      </w:r>
      <w:r w:rsidRPr="009E6FAE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+34.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</w:t>
      </w:r>
      <w:r w:rsidR="00374637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5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 w:rsidR="00374637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836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.724</w:t>
      </w:r>
    </w:p>
    <w:p w:rsidR="00374637" w:rsidRDefault="00C201D5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F778ECC" wp14:editId="58AE186D">
            <wp:simplePos x="0" y="0"/>
            <wp:positionH relativeFrom="margin">
              <wp:posOffset>2827655</wp:posOffset>
            </wp:positionH>
            <wp:positionV relativeFrom="paragraph">
              <wp:posOffset>504190</wp:posOffset>
            </wp:positionV>
            <wp:extent cx="581025" cy="306400"/>
            <wp:effectExtent l="0" t="0" r="0" b="0"/>
            <wp:wrapNone/>
            <wp:docPr id="13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37">
        <w:rPr>
          <w:rFonts w:asciiTheme="minorHAnsi" w:hAnsiTheme="minorHAnsi" w:cs="Arial"/>
          <w:b/>
          <w:color w:val="1E66A2"/>
          <w:sz w:val="24"/>
          <w:szCs w:val="24"/>
          <w:lang w:val="es-ES"/>
        </w:rPr>
        <w:br w:type="page"/>
      </w:r>
    </w:p>
    <w:p w:rsidR="004A1838" w:rsidRPr="009450E5" w:rsidRDefault="004A1838" w:rsidP="004A1838">
      <w:pPr>
        <w:ind w:right="-142"/>
        <w:rPr>
          <w:rFonts w:asciiTheme="minorHAnsi" w:hAnsiTheme="minorHAnsi" w:cs="Arial"/>
          <w:color w:val="4472C4" w:themeColor="accent5"/>
          <w:sz w:val="16"/>
          <w:szCs w:val="16"/>
          <w:lang w:val="es-ES_tradnl"/>
        </w:rPr>
      </w:pPr>
    </w:p>
    <w:p w:rsidR="008C7F17" w:rsidRPr="00C75DD5" w:rsidRDefault="008C7F17" w:rsidP="008C7F17">
      <w:pPr>
        <w:ind w:right="-142"/>
        <w:rPr>
          <w:rFonts w:asciiTheme="minorHAnsi" w:hAnsiTheme="minorHAnsi" w:cs="Arial"/>
          <w:sz w:val="26"/>
          <w:szCs w:val="26"/>
          <w:lang w:val="es-ES"/>
        </w:rPr>
      </w:pPr>
    </w:p>
    <w:p w:rsidR="00C201D5" w:rsidRDefault="00C201D5" w:rsidP="00C201D5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SANITARIO:</w:t>
      </w:r>
    </w:p>
    <w:p w:rsidR="00C201D5" w:rsidRPr="00552C27" w:rsidRDefault="00C201D5" w:rsidP="00C201D5">
      <w:pPr>
        <w:jc w:val="center"/>
        <w:rPr>
          <w:rFonts w:ascii="Calibri" w:hAnsi="Calibri" w:cs="Calibri"/>
          <w:b/>
          <w:color w:val="0000FF"/>
          <w:sz w:val="10"/>
          <w:szCs w:val="10"/>
          <w:lang w:val="es-ES_tradnl"/>
        </w:rPr>
      </w:pPr>
    </w:p>
    <w:p w:rsidR="00C201D5" w:rsidRPr="004A1838" w:rsidRDefault="00C201D5" w:rsidP="00C201D5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5B1D77">
        <w:rPr>
          <w:rFonts w:ascii="Calibri" w:hAnsi="Calibri" w:cs="Calibri"/>
          <w:b/>
          <w:color w:val="0000FF"/>
          <w:sz w:val="32"/>
          <w:szCs w:val="32"/>
          <w:lang w:val="es-ES_tradnl"/>
        </w:rPr>
        <w:t>MÉDICOS ESPECIALISTAS EN MEDICINA FISICA Y REHABILITACIÓN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 </w:t>
      </w:r>
      <w:r w:rsidRPr="005B1D77">
        <w:rPr>
          <w:rFonts w:ascii="Calibri" w:hAnsi="Calibri" w:cs="Calibri"/>
          <w:b/>
          <w:color w:val="0000FF"/>
          <w:sz w:val="24"/>
          <w:szCs w:val="24"/>
          <w:lang w:val="es-ES_tradnl"/>
        </w:rPr>
        <w:t>PARA CENTRO DE REHABILITACIÓN Y REEDUCACIÓN FUNCIONAL DE LA SEGURIDAD SOCIAL EN FRANCIA</w:t>
      </w:r>
    </w:p>
    <w:p w:rsidR="00C201D5" w:rsidRPr="009450E5" w:rsidRDefault="00C201D5" w:rsidP="00C201D5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C201D5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Salario bruto anual: 80.248 euros</w:t>
      </w:r>
    </w:p>
    <w:p w:rsidR="00C201D5" w:rsidRPr="009C1A7A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2 meses de vacaciones y descansos anuales más  festivos</w:t>
      </w:r>
    </w:p>
    <w:p w:rsidR="00C201D5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C201D5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C201D5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C201D5" w:rsidRPr="00C201D5" w:rsidRDefault="00C201D5" w:rsidP="00C201D5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bookmarkStart w:id="2" w:name="_GoBack"/>
      <w:bookmarkEnd w:id="2"/>
      <w:r w:rsidRPr="00C201D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C201D5" w:rsidRPr="009C1A7A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C201D5" w:rsidRPr="00374637" w:rsidRDefault="00C201D5" w:rsidP="00C201D5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C201D5" w:rsidRDefault="00C201D5" w:rsidP="00C201D5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C201D5" w:rsidRPr="00F33C26" w:rsidRDefault="00C201D5" w:rsidP="00C201D5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C201D5" w:rsidRPr="009450E5" w:rsidRDefault="00C201D5" w:rsidP="00C201D5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C201D5" w:rsidRPr="009C1A7A" w:rsidRDefault="00C201D5" w:rsidP="00C201D5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C201D5" w:rsidRPr="009C1A7A" w:rsidRDefault="00C201D5" w:rsidP="00C201D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C201D5" w:rsidRPr="009450E5" w:rsidRDefault="00C201D5" w:rsidP="00C201D5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C201D5" w:rsidRPr="009C1A7A" w:rsidRDefault="00C201D5" w:rsidP="00C201D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C201D5" w:rsidRDefault="00C201D5" w:rsidP="00C201D5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C201D5" w:rsidRPr="009C1A7A" w:rsidRDefault="00C201D5" w:rsidP="00C201D5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C201D5" w:rsidRDefault="00C201D5" w:rsidP="00C201D5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C201D5" w:rsidRPr="009450E5" w:rsidRDefault="00C201D5" w:rsidP="00C201D5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C201D5" w:rsidRPr="00AD424A" w:rsidRDefault="005B1D77" w:rsidP="00C201D5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4" w:history="1">
        <w:r w:rsidR="00C201D5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C201D5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C201D5" w:rsidRPr="00AD424A" w:rsidRDefault="00C201D5" w:rsidP="00C201D5">
      <w:pPr>
        <w:rPr>
          <w:rFonts w:asciiTheme="minorHAnsi" w:hAnsiTheme="minorHAnsi" w:cs="Arial"/>
          <w:sz w:val="16"/>
          <w:szCs w:val="16"/>
          <w:lang w:val="ro-RO"/>
        </w:rPr>
      </w:pPr>
    </w:p>
    <w:p w:rsidR="00C201D5" w:rsidRPr="00AD424A" w:rsidRDefault="00C201D5" w:rsidP="00C201D5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C201D5" w:rsidRPr="00AD424A" w:rsidRDefault="00C201D5" w:rsidP="00C201D5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9E6FAE" w:rsidRDefault="005B1D77" w:rsidP="00C201D5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5" w:history="1">
        <w:r w:rsidR="00C201D5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C201D5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9E6FAE" w:rsidRDefault="009E6FAE" w:rsidP="00C201D5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86360</wp:posOffset>
            </wp:positionV>
            <wp:extent cx="295275" cy="190500"/>
            <wp:effectExtent l="0" t="0" r="9525" b="0"/>
            <wp:wrapNone/>
            <wp:docPr id="17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1D5" w:rsidRPr="009E6FAE" w:rsidRDefault="00C201D5" w:rsidP="00C201D5">
      <w:pPr>
        <w:jc w:val="center"/>
        <w:rPr>
          <w:rFonts w:asciiTheme="minorHAnsi" w:hAnsiTheme="minorHAnsi" w:cs="Arial"/>
          <w:b/>
          <w:i/>
          <w:color w:val="1E66A2"/>
          <w:szCs w:val="28"/>
          <w:lang w:val="ro-RO"/>
        </w:rPr>
      </w:pPr>
      <w:r w:rsidRPr="009E6FAE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ro-RO"/>
        </w:rPr>
        <w:t xml:space="preserve">o en el número  </w:t>
      </w:r>
      <w:r w:rsidR="009E6FAE" w:rsidRPr="009E6FAE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>+34 691 328 071</w:t>
      </w:r>
    </w:p>
    <w:p w:rsidR="00C201D5" w:rsidRPr="009E6FAE" w:rsidRDefault="00C201D5" w:rsidP="00C201D5">
      <w:pPr>
        <w:spacing w:after="160" w:line="259" w:lineRule="auto"/>
        <w:rPr>
          <w:rFonts w:asciiTheme="minorHAnsi" w:hAnsiTheme="minorHAnsi" w:cs="Arial"/>
          <w:sz w:val="26"/>
          <w:szCs w:val="26"/>
          <w:lang w:val="ro-RO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F919E4" wp14:editId="3A630D01">
            <wp:simplePos x="0" y="0"/>
            <wp:positionH relativeFrom="margin">
              <wp:posOffset>2770505</wp:posOffset>
            </wp:positionH>
            <wp:positionV relativeFrom="paragraph">
              <wp:posOffset>213995</wp:posOffset>
            </wp:positionV>
            <wp:extent cx="581025" cy="306400"/>
            <wp:effectExtent l="0" t="0" r="0" b="0"/>
            <wp:wrapNone/>
            <wp:docPr id="1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17" w:rsidRPr="009E6FAE" w:rsidRDefault="008C7F17">
      <w:pPr>
        <w:spacing w:after="160" w:line="259" w:lineRule="auto"/>
        <w:rPr>
          <w:rFonts w:asciiTheme="minorHAnsi" w:hAnsiTheme="minorHAnsi" w:cs="Arial"/>
          <w:sz w:val="26"/>
          <w:szCs w:val="26"/>
          <w:lang w:val="ro-RO"/>
        </w:rPr>
      </w:pPr>
    </w:p>
    <w:sectPr w:rsidR="008C7F17" w:rsidRPr="009E6F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4A" w:rsidRDefault="00AD424A" w:rsidP="00EF25EC">
      <w:r>
        <w:separator/>
      </w:r>
    </w:p>
  </w:endnote>
  <w:endnote w:type="continuationSeparator" w:id="0">
    <w:p w:rsidR="00AD424A" w:rsidRDefault="00AD424A" w:rsidP="00E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Default="00570A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4A" w:rsidRPr="00C6261C" w:rsidRDefault="00AD424A" w:rsidP="00C6261C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AD424A" w:rsidRPr="00570A9F" w:rsidRDefault="00AD424A" w:rsidP="009450E5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S.A.S au capital de 61 215 Euros • Siren 444 884 779 • APE 7022Z • </w:t>
    </w:r>
  </w:p>
  <w:p w:rsidR="00AD424A" w:rsidRPr="00570A9F" w:rsidRDefault="00AD424A" w:rsidP="00C6261C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N IVA Intracomunitario FR 18 444 884 779 •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Default="00570A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4A" w:rsidRDefault="00AD424A" w:rsidP="00EF25EC">
      <w:r>
        <w:separator/>
      </w:r>
    </w:p>
  </w:footnote>
  <w:footnote w:type="continuationSeparator" w:id="0">
    <w:p w:rsidR="00AD424A" w:rsidRDefault="00AD424A" w:rsidP="00EF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Default="00570A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4A" w:rsidRDefault="00570A9F" w:rsidP="00125A0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B5CC8">
          <wp:simplePos x="0" y="0"/>
          <wp:positionH relativeFrom="column">
            <wp:posOffset>-699770</wp:posOffset>
          </wp:positionH>
          <wp:positionV relativeFrom="paragraph">
            <wp:posOffset>-57150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502">
      <w:rPr>
        <w:noProof/>
      </w:rPr>
      <w:drawing>
        <wp:anchor distT="0" distB="0" distL="114300" distR="114300" simplePos="0" relativeHeight="251658240" behindDoc="1" locked="0" layoutInCell="1" allowOverlap="1" wp14:anchorId="6B03A3D7" wp14:editId="05B15BE8">
          <wp:simplePos x="0" y="0"/>
          <wp:positionH relativeFrom="column">
            <wp:posOffset>5409565</wp:posOffset>
          </wp:positionH>
          <wp:positionV relativeFrom="paragraph">
            <wp:posOffset>7620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24A" w:rsidRDefault="00AD424A" w:rsidP="00125A01">
    <w:pPr>
      <w:pStyle w:val="En-tte"/>
    </w:pPr>
  </w:p>
  <w:p w:rsidR="00AD424A" w:rsidRDefault="00AD424A" w:rsidP="00125A01">
    <w:pPr>
      <w:pStyle w:val="En-tte"/>
    </w:pPr>
  </w:p>
  <w:p w:rsidR="00AD424A" w:rsidRDefault="00AD424A" w:rsidP="00125A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Default="00570A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AB16890"/>
    <w:multiLevelType w:val="hybridMultilevel"/>
    <w:tmpl w:val="BC323A5A"/>
    <w:lvl w:ilvl="0" w:tplc="D692603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C"/>
    <w:rsid w:val="000067E6"/>
    <w:rsid w:val="000265F2"/>
    <w:rsid w:val="00072F2F"/>
    <w:rsid w:val="00125A01"/>
    <w:rsid w:val="0015725B"/>
    <w:rsid w:val="00176219"/>
    <w:rsid w:val="001C2AAE"/>
    <w:rsid w:val="001E1F66"/>
    <w:rsid w:val="00255B59"/>
    <w:rsid w:val="002653C4"/>
    <w:rsid w:val="002F3B6C"/>
    <w:rsid w:val="00302EA0"/>
    <w:rsid w:val="00374637"/>
    <w:rsid w:val="00433DA3"/>
    <w:rsid w:val="004965C2"/>
    <w:rsid w:val="004A1838"/>
    <w:rsid w:val="00552C27"/>
    <w:rsid w:val="00570A9F"/>
    <w:rsid w:val="0057186D"/>
    <w:rsid w:val="005B1D77"/>
    <w:rsid w:val="006B5566"/>
    <w:rsid w:val="0080726C"/>
    <w:rsid w:val="008424C5"/>
    <w:rsid w:val="008C7F17"/>
    <w:rsid w:val="009450E5"/>
    <w:rsid w:val="009611C7"/>
    <w:rsid w:val="00967C2D"/>
    <w:rsid w:val="009D319F"/>
    <w:rsid w:val="009E00CC"/>
    <w:rsid w:val="009E6FAE"/>
    <w:rsid w:val="00A24DDB"/>
    <w:rsid w:val="00AD424A"/>
    <w:rsid w:val="00AF767F"/>
    <w:rsid w:val="00B2525F"/>
    <w:rsid w:val="00B44055"/>
    <w:rsid w:val="00C201D5"/>
    <w:rsid w:val="00C333B0"/>
    <w:rsid w:val="00C6261C"/>
    <w:rsid w:val="00C74502"/>
    <w:rsid w:val="00C75DD5"/>
    <w:rsid w:val="00DD4AA7"/>
    <w:rsid w:val="00EA2D4E"/>
    <w:rsid w:val="00EE5129"/>
    <w:rsid w:val="00EF25EC"/>
    <w:rsid w:val="00F831EA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89BEC60-60C0-44F3-9A88-34B48F6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25EC"/>
    <w:pPr>
      <w:jc w:val="center"/>
    </w:pPr>
    <w:rPr>
      <w:sz w:val="20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EF25E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Lienhypertexte">
    <w:name w:val="Hyperlink"/>
    <w:rsid w:val="00EF25EC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F25E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F25EC"/>
    <w:pPr>
      <w:ind w:left="720"/>
      <w:contextualSpacing/>
    </w:pPr>
  </w:style>
  <w:style w:type="paragraph" w:customStyle="1" w:styleId="ContactInformationHeading">
    <w:name w:val="Contact Information Heading"/>
    <w:basedOn w:val="Normal"/>
    <w:qFormat/>
    <w:rsid w:val="009450E5"/>
    <w:pPr>
      <w:spacing w:before="240" w:after="80" w:line="276" w:lineRule="auto"/>
    </w:pPr>
    <w:rPr>
      <w:rFonts w:ascii="Cambria" w:eastAsia="Batang" w:hAnsi="Cambria"/>
      <w:color w:val="4F81BD"/>
      <w:sz w:val="22"/>
      <w:szCs w:val="22"/>
      <w:lang w:val="en-IE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5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re-conseil.com" TargetMode="External"/><Relationship Id="rId13" Type="http://schemas.openxmlformats.org/officeDocument/2006/relationships/hyperlink" Target="mailto:medecin@laborare-conseil.com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aborare-conse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edecin@laborare-conseil.com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edecin@laborare-conseil.como" TargetMode="External"/><Relationship Id="rId14" Type="http://schemas.openxmlformats.org/officeDocument/2006/relationships/hyperlink" Target="http://www.laborare-conse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E5C1-90BD-4DBC-8E48-DB99CCD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Laborare 2</dc:creator>
  <cp:keywords/>
  <dc:description/>
  <cp:lastModifiedBy>Sandrine DUMORA</cp:lastModifiedBy>
  <cp:revision>26</cp:revision>
  <cp:lastPrinted>2019-02-05T12:12:00Z</cp:lastPrinted>
  <dcterms:created xsi:type="dcterms:W3CDTF">2018-10-04T14:46:00Z</dcterms:created>
  <dcterms:modified xsi:type="dcterms:W3CDTF">2019-06-20T08:47:00Z</dcterms:modified>
</cp:coreProperties>
</file>